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7F" w:rsidRDefault="00856C7F" w:rsidP="00856C7F">
      <w:pPr>
        <w:pStyle w:val="Titre1"/>
        <w:rPr>
          <w:rFonts w:ascii="Times New Roman" w:eastAsia="Times New Roman" w:hAnsi="Times New Roman" w:cs="Times New Roman"/>
          <w:lang w:eastAsia="fr-FR"/>
        </w:rPr>
        <w:sectPr w:rsidR="00856C7F" w:rsidSect="00856C7F">
          <w:pgSz w:w="8391" w:h="11907" w:code="11"/>
          <w:pgMar w:top="227" w:right="454" w:bottom="227" w:left="454" w:header="709" w:footer="709" w:gutter="0"/>
          <w:cols w:space="708"/>
          <w:docGrid w:linePitch="360"/>
        </w:sectPr>
      </w:pPr>
      <w:r>
        <w:t>Le Camp Sainte Jeanne d’Arc</w:t>
      </w:r>
    </w:p>
    <w:p w:rsidR="00856C7F" w:rsidRPr="00880203" w:rsidRDefault="00856C7F" w:rsidP="00856C7F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0C6468">
        <w:rPr>
          <w:rFonts w:ascii="Candara" w:hAnsi="Candara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76B4ADD" wp14:editId="4A23D52E">
            <wp:simplePos x="0" y="0"/>
            <wp:positionH relativeFrom="column">
              <wp:posOffset>1604010</wp:posOffset>
            </wp:positionH>
            <wp:positionV relativeFrom="paragraph">
              <wp:posOffset>767922</wp:posOffset>
            </wp:positionV>
            <wp:extent cx="1778790" cy="3710119"/>
            <wp:effectExtent l="0" t="0" r="0" b="5080"/>
            <wp:wrapSquare wrapText="bothSides"/>
            <wp:docPr id="4" name="Image 4" descr="CSJA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JA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790" cy="37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203">
        <w:rPr>
          <w:rFonts w:ascii="Candara" w:eastAsia="Times New Roman" w:hAnsi="Candara" w:cs="Times New Roman"/>
          <w:sz w:val="24"/>
          <w:szCs w:val="24"/>
          <w:lang w:eastAsia="fr-FR"/>
        </w:rPr>
        <w:t xml:space="preserve">A l’heure où le doute, la violence, la drogue, l’érotisme, le matérialisme… sollicitent la jeunesse pour en faire la proie du relativisme et de la subversion des valeurs – partout à l’œuvre dans le monde – il importe plus que jamais de donner à cette jeunesse une solide </w:t>
      </w:r>
      <w:r w:rsidRPr="000C6468"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>formation</w:t>
      </w:r>
      <w:r w:rsidRPr="00880203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civique, culturelle et spirituelle.</w:t>
      </w:r>
    </w:p>
    <w:p w:rsidR="00856C7F" w:rsidRPr="00880203" w:rsidRDefault="00856C7F" w:rsidP="00856C7F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1B0A2D">
        <w:rPr>
          <w:rFonts w:ascii="Candara" w:hAnsi="Candara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228600" distR="228600" simplePos="0" relativeHeight="251660288" behindDoc="0" locked="0" layoutInCell="1" allowOverlap="1" wp14:anchorId="5BB617D5" wp14:editId="73BD2336">
                <wp:simplePos x="0" y="0"/>
                <wp:positionH relativeFrom="page">
                  <wp:posOffset>297712</wp:posOffset>
                </wp:positionH>
                <wp:positionV relativeFrom="page">
                  <wp:posOffset>5677786</wp:posOffset>
                </wp:positionV>
                <wp:extent cx="4720855" cy="1318437"/>
                <wp:effectExtent l="0" t="0" r="3810" b="15240"/>
                <wp:wrapSquare wrapText="bothSides"/>
                <wp:docPr id="173" name="Groupe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0855" cy="1318437"/>
                          <a:chOff x="0" y="0"/>
                          <a:chExt cx="3218688" cy="257423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e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Zone de texte 178"/>
                        <wps:cNvSpPr txBox="1"/>
                        <wps:spPr>
                          <a:xfrm>
                            <a:off x="0" y="399379"/>
                            <a:ext cx="3217037" cy="217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txbx>
                          <w:txbxContent>
                            <w:p w:rsidR="00856C7F" w:rsidRPr="001B0A2D" w:rsidRDefault="00856C7F" w:rsidP="00856C7F">
                              <w:pPr>
                                <w:spacing w:after="0"/>
                                <w:ind w:left="505"/>
                                <w:jc w:val="right"/>
                                <w:rPr>
                                  <w:smallCaps/>
                                  <w:color w:val="1D1B11" w:themeColor="background2" w:themeShade="1A"/>
                                  <w:sz w:val="28"/>
                                  <w:szCs w:val="28"/>
                                </w:rPr>
                              </w:pPr>
                              <w:r w:rsidRPr="001B0A2D">
                                <w:rPr>
                                  <w:smallCaps/>
                                  <w:color w:val="1D1B11" w:themeColor="background2" w:themeShade="1A"/>
                                  <w:sz w:val="28"/>
                                  <w:szCs w:val="28"/>
                                </w:rPr>
                                <w:t>Camp Sainte Jeanne d’Arc</w:t>
                              </w:r>
                            </w:p>
                            <w:p w:rsidR="00856C7F" w:rsidRPr="001B0A2D" w:rsidRDefault="00856C7F" w:rsidP="00856C7F">
                              <w:pPr>
                                <w:spacing w:after="0"/>
                                <w:ind w:left="504"/>
                                <w:jc w:val="right"/>
                                <w:rPr>
                                  <w:smallCaps/>
                                  <w:color w:val="1D1B11" w:themeColor="background2" w:themeShade="1A"/>
                                  <w:sz w:val="28"/>
                                  <w:szCs w:val="28"/>
                                </w:rPr>
                              </w:pPr>
                              <w:r w:rsidRPr="001B0A2D">
                                <w:rPr>
                                  <w:smallCaps/>
                                  <w:color w:val="1D1B11" w:themeColor="background2" w:themeShade="1A"/>
                                  <w:sz w:val="28"/>
                                  <w:szCs w:val="28"/>
                                </w:rPr>
                                <w:t>16 au 30 août 2018</w:t>
                              </w:r>
                            </w:p>
                            <w:p w:rsidR="00856C7F" w:rsidRPr="001B0A2D" w:rsidRDefault="00856C7F" w:rsidP="00856C7F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1D1B11" w:themeColor="background2" w:themeShade="1A"/>
                                  <w:sz w:val="20"/>
                                  <w:szCs w:val="15"/>
                                  <w:lang w:eastAsia="fr-FR"/>
                                </w:rPr>
                              </w:pPr>
                              <w:r w:rsidRPr="001B0A2D">
                                <w:rPr>
                                  <w:rFonts w:ascii="Arial" w:eastAsia="Times New Roman" w:hAnsi="Arial" w:cs="Arial"/>
                                  <w:color w:val="1D1B11" w:themeColor="background2" w:themeShade="1A"/>
                                  <w:sz w:val="20"/>
                                  <w:szCs w:val="15"/>
                                  <w:lang w:eastAsia="fr-FR"/>
                                </w:rPr>
                                <w:t>Renseignements</w:t>
                              </w:r>
                            </w:p>
                            <w:p w:rsidR="00856C7F" w:rsidRPr="001B0A2D" w:rsidRDefault="00856C7F" w:rsidP="00856C7F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1D1B11" w:themeColor="background2" w:themeShade="1A"/>
                                  <w:sz w:val="20"/>
                                  <w:szCs w:val="15"/>
                                  <w:lang w:eastAsia="fr-FR"/>
                                </w:rPr>
                              </w:pPr>
                              <w:r w:rsidRPr="001B0A2D">
                                <w:rPr>
                                  <w:rFonts w:ascii="Arial" w:eastAsia="Times New Roman" w:hAnsi="Arial" w:cs="Arial"/>
                                  <w:color w:val="1D1B11" w:themeColor="background2" w:themeShade="1A"/>
                                  <w:sz w:val="20"/>
                                  <w:szCs w:val="15"/>
                                  <w:lang w:eastAsia="fr-FR"/>
                                </w:rPr>
                                <w:t>01 43 68 04 18</w:t>
                              </w:r>
                            </w:p>
                            <w:p w:rsidR="00856C7F" w:rsidRPr="001B0A2D" w:rsidRDefault="00856C7F" w:rsidP="00856C7F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1D1B11" w:themeColor="background2" w:themeShade="1A"/>
                                  <w:sz w:val="20"/>
                                  <w:szCs w:val="15"/>
                                  <w:lang w:eastAsia="fr-FR"/>
                                </w:rPr>
                              </w:pPr>
                              <w:proofErr w:type="gramStart"/>
                              <w:r w:rsidRPr="001B0A2D">
                                <w:rPr>
                                  <w:rFonts w:ascii="Arial" w:eastAsia="Times New Roman" w:hAnsi="Arial" w:cs="Arial"/>
                                  <w:color w:val="1D1B11" w:themeColor="background2" w:themeShade="1A"/>
                                  <w:sz w:val="20"/>
                                  <w:szCs w:val="15"/>
                                  <w:lang w:eastAsia="fr-FR"/>
                                </w:rPr>
                                <w:t>ou</w:t>
                              </w:r>
                              <w:proofErr w:type="gramEnd"/>
                              <w:r w:rsidRPr="001B0A2D">
                                <w:rPr>
                                  <w:rFonts w:ascii="Arial" w:eastAsia="Times New Roman" w:hAnsi="Arial" w:cs="Arial"/>
                                  <w:color w:val="1D1B11" w:themeColor="background2" w:themeShade="1A"/>
                                  <w:sz w:val="20"/>
                                  <w:szCs w:val="15"/>
                                  <w:lang w:eastAsia="fr-FR"/>
                                </w:rPr>
                                <w:t xml:space="preserve"> csja.fstb@orange.fr</w:t>
                              </w:r>
                            </w:p>
                            <w:p w:rsidR="00856C7F" w:rsidRDefault="00856C7F" w:rsidP="00856C7F">
                              <w:pPr>
                                <w:spacing w:after="0"/>
                                <w:ind w:left="504"/>
                                <w:jc w:val="right"/>
                                <w:rPr>
                                  <w:smallCaps/>
                                  <w:color w:val="C0504D" w:themeColor="accent2"/>
                                  <w:sz w:val="28"/>
                                  <w:szCs w:val="28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  <w:id w:val="1913889349"/>
                                <w:temporary/>
                                <w:showingPlcHdr/>
                                <w:text w:multiLine="1"/>
                              </w:sdtPr>
                              <w:sdtContent>
                                <w:p w:rsidR="00856C7F" w:rsidRDefault="00856C7F" w:rsidP="00856C7F">
                                  <w:pPr>
                                    <w:pStyle w:val="Sansinterligne"/>
                                    <w:ind w:left="360"/>
                                    <w:jc w:val="right"/>
                                    <w:rPr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>[Citez votre source ici.]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73" o:spid="_x0000_s1026" style="position:absolute;left:0;text-align:left;margin-left:23.45pt;margin-top:447.05pt;width:371.7pt;height:103.8pt;z-index:251660288;mso-wrap-distance-left:18pt;mso-wrap-distance-right:18pt;mso-position-horizontal-relative:page;mso-position-vertical-relative:page;mso-width-relative:margin;mso-height-relative:margin" coordsize="32186,25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">
                <v:rect id="Rectangle 174" o:spid="_x0000_s1027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QU8MA&#10;AADcAAAADwAAAGRycy9kb3ducmV2LnhtbERPTWvCQBC9F/oflhF6azZKiU10lSKW2mNiEbwN2TEJ&#10;ZmfD7tbEf98tFHqbx/uc9XYyvbiR851lBfMkBUFcW91xo+Dr+P78CsIHZI29ZVJwJw/bzePDGgtt&#10;Ry7pVoVGxBD2BSpoQxgKKX3dkkGf2IE4chfrDIYIXSO1wzGGm14u0jSTBjuODS0OtGupvlbfRkGe&#10;LT5defo4j5f7eL42Szzke1TqaTa9rUAEmsK/+M990HH+8gV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vQU8MAAADcAAAADwAAAAAAAAAAAAAAAACYAgAAZHJzL2Rv&#10;d25yZXYueG1sUEsFBgAAAAAEAAQA9QAAAIgDAAAAAA==&#10;" fillcolor="white [3212]" stroked="f" strokeweight="2pt">
                  <v:fill opacity="0"/>
                </v:rect>
                <v:group id="Groupe 175" o:spid="_x0000_s1028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29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1Q0MEA&#10;AADcAAAADwAAAGRycy9kb3ducmV2LnhtbERPTWuDQBC9F/oflgnkUpK1HmwwWcUKDT0VkpacB3fi&#10;iu6suJto/323UOhtHu9zDuViB3GnyXeOFTxvExDEjdMdtwq+Pt82OxA+IGscHJOCb/JQFo8PB8y1&#10;m/lE93NoRQxhn6MCE8KYS+kbQxb91o3Ekbu6yWKIcGqlnnCO4XaQaZJk0mLHscHgSLWhpj/frIK+&#10;qY/ziZ4ur7pqsSLzMac3Umq9Wqo9iEBL+Bf/ud91nP+Swe8z8QJ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9UNDBAAAA3AAAAA8AAAAAAAAAAAAAAAAAmAIAAGRycy9kb3du&#10;cmV2LnhtbFBLBQYAAAAABAAEAPUAAACGAwAAAAA=&#10;" path="m,l2240281,,1659256,222885,,822960,,xe" fillcolor="#4f81bd [3204]" stroked="f" strokeweight="2pt"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/mbscA&#10;AADcAAAADwAAAGRycy9kb3ducmV2LnhtbESPQWvCQBCF74L/YRmhN91YSpXUVWyhVCsIsULpbdgd&#10;k2h2NmS3Me2vdwXB2wzvvW/ezBadrURLjS8dKxiPEhDE2pmScwX7r/fhFIQPyAYrx6Tgjzws5v3e&#10;DFPjzpxRuwu5iBD2KSooQqhTKb0uyKIfuZo4agfXWAxxbXJpGjxHuK3kY5I8S4slxwsF1vRWkD7t&#10;fm2k7PU2+/mon143322WfK7z/6NeKvUw6JYvIAJ14W6+pVcm1p9M4PpMnE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P5m7HAAAA3AAAAA8AAAAAAAAAAAAAAAAAmAIAAGRy&#10;cy9kb3ducmV2LnhtbFBLBQYAAAAABAAEAPUAAACMAwAAAAA=&#10;" stroked="f" strokeweight="2pt">
                    <v:fill r:id="rId10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78" o:spid="_x0000_s1031" type="#_x0000_t202" style="position:absolute;top:3993;width:32170;height:2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skcQA&#10;AADcAAAADwAAAGRycy9kb3ducmV2LnhtbESPQWvCQBCF74L/YRmhF6m7FrEaXUUEoUejPfQ4ZMck&#10;mJ0N2dWk/fWdQ6G3Gd6b977Z7gffqCd1sQ5sYT4zoIiL4GouLXxeT68rUDEhO2wCk4VvirDfjUdb&#10;zFzoOafnJZVKQjhmaKFKqc20jkVFHuMstMSi3ULnMcnaldp12Eu4b/SbMUvtsWZpqLClY0XF/fLw&#10;FszCPNZf05865afrkfPleehXpbUvk+GwAZVoSP/mv+sPJ/jvQiv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uLJHEAAAA3AAAAA8AAAAAAAAAAAAAAAAAmAIAAGRycy9k&#10;b3ducmV2LnhtbFBLBQYAAAAABAAEAPUAAACJAwAAAAA=&#10;" filled="f" stroked="f">
                  <v:textbox inset="3.6pt,7.2pt,0,0">
                    <w:txbxContent>
                      <w:p w:rsidR="00856C7F" w:rsidRPr="001B0A2D" w:rsidRDefault="00856C7F" w:rsidP="00856C7F">
                        <w:pPr>
                          <w:spacing w:after="0"/>
                          <w:ind w:left="505"/>
                          <w:jc w:val="right"/>
                          <w:rPr>
                            <w:smallCaps/>
                            <w:color w:val="1D1B11" w:themeColor="background2" w:themeShade="1A"/>
                            <w:sz w:val="28"/>
                            <w:szCs w:val="28"/>
                          </w:rPr>
                        </w:pPr>
                        <w:r w:rsidRPr="001B0A2D">
                          <w:rPr>
                            <w:smallCaps/>
                            <w:color w:val="1D1B11" w:themeColor="background2" w:themeShade="1A"/>
                            <w:sz w:val="28"/>
                            <w:szCs w:val="28"/>
                          </w:rPr>
                          <w:t>Camp Sainte Jeanne d’Arc</w:t>
                        </w:r>
                      </w:p>
                      <w:p w:rsidR="00856C7F" w:rsidRPr="001B0A2D" w:rsidRDefault="00856C7F" w:rsidP="00856C7F">
                        <w:pPr>
                          <w:spacing w:after="0"/>
                          <w:ind w:left="504"/>
                          <w:jc w:val="right"/>
                          <w:rPr>
                            <w:smallCaps/>
                            <w:color w:val="1D1B11" w:themeColor="background2" w:themeShade="1A"/>
                            <w:sz w:val="28"/>
                            <w:szCs w:val="28"/>
                          </w:rPr>
                        </w:pPr>
                        <w:r w:rsidRPr="001B0A2D">
                          <w:rPr>
                            <w:smallCaps/>
                            <w:color w:val="1D1B11" w:themeColor="background2" w:themeShade="1A"/>
                            <w:sz w:val="28"/>
                            <w:szCs w:val="28"/>
                          </w:rPr>
                          <w:t>16 au 30 août 2018</w:t>
                        </w:r>
                      </w:p>
                      <w:p w:rsidR="00856C7F" w:rsidRPr="001B0A2D" w:rsidRDefault="00856C7F" w:rsidP="00856C7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1D1B11" w:themeColor="background2" w:themeShade="1A"/>
                            <w:sz w:val="20"/>
                            <w:szCs w:val="15"/>
                            <w:lang w:eastAsia="fr-FR"/>
                          </w:rPr>
                        </w:pPr>
                        <w:r w:rsidRPr="001B0A2D">
                          <w:rPr>
                            <w:rFonts w:ascii="Arial" w:eastAsia="Times New Roman" w:hAnsi="Arial" w:cs="Arial"/>
                            <w:color w:val="1D1B11" w:themeColor="background2" w:themeShade="1A"/>
                            <w:sz w:val="20"/>
                            <w:szCs w:val="15"/>
                            <w:lang w:eastAsia="fr-FR"/>
                          </w:rPr>
                          <w:t>Renseignements</w:t>
                        </w:r>
                      </w:p>
                      <w:p w:rsidR="00856C7F" w:rsidRPr="001B0A2D" w:rsidRDefault="00856C7F" w:rsidP="00856C7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1D1B11" w:themeColor="background2" w:themeShade="1A"/>
                            <w:sz w:val="20"/>
                            <w:szCs w:val="15"/>
                            <w:lang w:eastAsia="fr-FR"/>
                          </w:rPr>
                        </w:pPr>
                        <w:r w:rsidRPr="001B0A2D">
                          <w:rPr>
                            <w:rFonts w:ascii="Arial" w:eastAsia="Times New Roman" w:hAnsi="Arial" w:cs="Arial"/>
                            <w:color w:val="1D1B11" w:themeColor="background2" w:themeShade="1A"/>
                            <w:sz w:val="20"/>
                            <w:szCs w:val="15"/>
                            <w:lang w:eastAsia="fr-FR"/>
                          </w:rPr>
                          <w:t>01 43 68 04 18</w:t>
                        </w:r>
                      </w:p>
                      <w:p w:rsidR="00856C7F" w:rsidRPr="001B0A2D" w:rsidRDefault="00856C7F" w:rsidP="00856C7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1D1B11" w:themeColor="background2" w:themeShade="1A"/>
                            <w:sz w:val="20"/>
                            <w:szCs w:val="15"/>
                            <w:lang w:eastAsia="fr-FR"/>
                          </w:rPr>
                        </w:pPr>
                        <w:proofErr w:type="gramStart"/>
                        <w:r w:rsidRPr="001B0A2D">
                          <w:rPr>
                            <w:rFonts w:ascii="Arial" w:eastAsia="Times New Roman" w:hAnsi="Arial" w:cs="Arial"/>
                            <w:color w:val="1D1B11" w:themeColor="background2" w:themeShade="1A"/>
                            <w:sz w:val="20"/>
                            <w:szCs w:val="15"/>
                            <w:lang w:eastAsia="fr-FR"/>
                          </w:rPr>
                          <w:t>ou</w:t>
                        </w:r>
                        <w:proofErr w:type="gramEnd"/>
                        <w:r w:rsidRPr="001B0A2D">
                          <w:rPr>
                            <w:rFonts w:ascii="Arial" w:eastAsia="Times New Roman" w:hAnsi="Arial" w:cs="Arial"/>
                            <w:color w:val="1D1B11" w:themeColor="background2" w:themeShade="1A"/>
                            <w:sz w:val="20"/>
                            <w:szCs w:val="15"/>
                            <w:lang w:eastAsia="fr-FR"/>
                          </w:rPr>
                          <w:t xml:space="preserve"> csja.fstb@orange.fr</w:t>
                        </w:r>
                      </w:p>
                      <w:p w:rsidR="00856C7F" w:rsidRDefault="00856C7F" w:rsidP="00856C7F">
                        <w:pPr>
                          <w:spacing w:after="0"/>
                          <w:ind w:left="504"/>
                          <w:jc w:val="right"/>
                          <w:rPr>
                            <w:smallCaps/>
                            <w:color w:val="C0504D" w:themeColor="accent2"/>
                            <w:sz w:val="28"/>
                            <w:szCs w:val="28"/>
                          </w:rPr>
                        </w:pPr>
                      </w:p>
                      <w:sdt>
                        <w:sdtPr>
                          <w:rPr>
                            <w:color w:val="4F81BD" w:themeColor="accent1"/>
                            <w:sz w:val="20"/>
                            <w:szCs w:val="20"/>
                          </w:rPr>
                          <w:id w:val="1913889349"/>
                          <w:temporary/>
                          <w:showingPlcHdr/>
                          <w:text w:multiLine="1"/>
                        </w:sdtPr>
                        <w:sdtContent>
                          <w:p w:rsidR="00856C7F" w:rsidRDefault="00856C7F" w:rsidP="00856C7F">
                            <w:pPr>
                              <w:pStyle w:val="Sansinterligne"/>
                              <w:ind w:left="360"/>
                              <w:jc w:val="right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[Citez votre source ici.]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Pr="00880203">
        <w:rPr>
          <w:rFonts w:ascii="Candara" w:eastAsia="Times New Roman" w:hAnsi="Candara" w:cs="Times New Roman"/>
          <w:sz w:val="24"/>
          <w:szCs w:val="24"/>
          <w:lang w:eastAsia="fr-FR"/>
        </w:rPr>
        <w:t xml:space="preserve">C’est pour contribuer, selon ses moyens, à former des jeunes en mesure de tenir ferme au milieu d’un monde où se développe un totalitarisme insidieux et capables de préserver, de </w:t>
      </w:r>
      <w:r w:rsidRPr="000C6468"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>transmettre</w:t>
      </w:r>
      <w:r w:rsidRPr="00880203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aux autres générations et de </w:t>
      </w:r>
      <w:r w:rsidRPr="000C6468"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>faire fructifier le capital de civilisation</w:t>
      </w:r>
      <w:r w:rsidRPr="00880203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qu’ils ont reçu, que le camp Sainte Jeanne d’Arc a été voulu.</w:t>
      </w:r>
    </w:p>
    <w:p w:rsidR="00856C7F" w:rsidRPr="00880203" w:rsidRDefault="00856C7F" w:rsidP="00856C7F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880203">
        <w:rPr>
          <w:rFonts w:ascii="Candara" w:eastAsia="Times New Roman" w:hAnsi="Candara" w:cs="Times New Roman"/>
          <w:sz w:val="24"/>
          <w:szCs w:val="24"/>
          <w:lang w:eastAsia="fr-FR"/>
        </w:rPr>
        <w:t>L’évidente opportunité d’une telle formule de formation civique, culturelle et spirituelle catholique, fait que le camp n’a cessé de susciter un intérêt jamais démenti.</w:t>
      </w:r>
    </w:p>
    <w:p w:rsidR="00856C7F" w:rsidRPr="00880203" w:rsidRDefault="00856C7F" w:rsidP="00856C7F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880203">
        <w:rPr>
          <w:rFonts w:ascii="Candara" w:eastAsia="Times New Roman" w:hAnsi="Candara" w:cs="Times New Roman"/>
          <w:sz w:val="24"/>
          <w:szCs w:val="24"/>
          <w:lang w:eastAsia="fr-FR"/>
        </w:rPr>
        <w:t xml:space="preserve">Le séjour non loin de la mer, dans l’air vivifiant, entre la Montagne Noire et les Monts d’Arrée, favorise la </w:t>
      </w:r>
      <w:r w:rsidRPr="000C6468"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>détente dans une ambiance d’amitié</w:t>
      </w:r>
      <w:r w:rsidRPr="00880203">
        <w:rPr>
          <w:rFonts w:ascii="Candara" w:eastAsia="Times New Roman" w:hAnsi="Candara" w:cs="Times New Roman"/>
          <w:sz w:val="24"/>
          <w:szCs w:val="24"/>
          <w:lang w:eastAsia="fr-FR"/>
        </w:rPr>
        <w:t>.</w:t>
      </w:r>
    </w:p>
    <w:p w:rsidR="00856C7F" w:rsidRDefault="00856C7F" w:rsidP="00856C7F">
      <w:pPr>
        <w:rPr>
          <w:rFonts w:ascii="Candara" w:hAnsi="Candara"/>
          <w:sz w:val="24"/>
          <w:szCs w:val="24"/>
        </w:rPr>
        <w:sectPr w:rsidR="00856C7F" w:rsidSect="001B0A2D">
          <w:type w:val="continuous"/>
          <w:pgSz w:w="8391" w:h="11907" w:code="11"/>
          <w:pgMar w:top="227" w:right="454" w:bottom="227" w:left="454" w:header="709" w:footer="709" w:gutter="0"/>
          <w:cols w:num="2" w:space="708"/>
          <w:docGrid w:linePitch="360"/>
        </w:sectPr>
      </w:pPr>
    </w:p>
    <w:p w:rsidR="00152DDB" w:rsidRPr="00856C7F" w:rsidRDefault="00152DDB" w:rsidP="00856C7F">
      <w:bookmarkStart w:id="0" w:name="_GoBack"/>
      <w:bookmarkEnd w:id="0"/>
    </w:p>
    <w:sectPr w:rsidR="00152DDB" w:rsidRPr="00856C7F" w:rsidSect="001B0A2D">
      <w:type w:val="continuous"/>
      <w:pgSz w:w="8391" w:h="11907" w:code="11"/>
      <w:pgMar w:top="227" w:right="454" w:bottom="22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F9" w:rsidRDefault="007A69F9" w:rsidP="00F07D7F">
      <w:pPr>
        <w:spacing w:after="0" w:line="240" w:lineRule="auto"/>
      </w:pPr>
      <w:r>
        <w:separator/>
      </w:r>
    </w:p>
  </w:endnote>
  <w:endnote w:type="continuationSeparator" w:id="0">
    <w:p w:rsidR="007A69F9" w:rsidRDefault="007A69F9" w:rsidP="00F0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F9" w:rsidRDefault="007A69F9" w:rsidP="00F07D7F">
      <w:pPr>
        <w:spacing w:after="0" w:line="240" w:lineRule="auto"/>
      </w:pPr>
      <w:r>
        <w:separator/>
      </w:r>
    </w:p>
  </w:footnote>
  <w:footnote w:type="continuationSeparator" w:id="0">
    <w:p w:rsidR="007A69F9" w:rsidRDefault="007A69F9" w:rsidP="00F07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E7"/>
    <w:rsid w:val="00092AC7"/>
    <w:rsid w:val="00152DDB"/>
    <w:rsid w:val="004634E7"/>
    <w:rsid w:val="007A69F9"/>
    <w:rsid w:val="00856C7F"/>
    <w:rsid w:val="00D72E77"/>
    <w:rsid w:val="00E40E63"/>
    <w:rsid w:val="00F0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7F"/>
    <w:pPr>
      <w:spacing w:after="160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F07D7F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7D7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Accentuation">
    <w:name w:val="Emphasis"/>
    <w:basedOn w:val="Policepardfaut"/>
    <w:uiPriority w:val="20"/>
    <w:qFormat/>
    <w:rsid w:val="00F07D7F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F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F07D7F"/>
  </w:style>
  <w:style w:type="paragraph" w:styleId="Sansinterligne">
    <w:name w:val="No Spacing"/>
    <w:link w:val="SansinterligneCar"/>
    <w:uiPriority w:val="1"/>
    <w:qFormat/>
    <w:rsid w:val="00F07D7F"/>
    <w:pPr>
      <w:spacing w:after="0" w:line="240" w:lineRule="auto"/>
    </w:pPr>
  </w:style>
  <w:style w:type="character" w:customStyle="1" w:styleId="st">
    <w:name w:val="st"/>
    <w:basedOn w:val="Policepardfaut"/>
    <w:rsid w:val="00F07D7F"/>
  </w:style>
  <w:style w:type="paragraph" w:styleId="Textedebulles">
    <w:name w:val="Balloon Text"/>
    <w:basedOn w:val="Normal"/>
    <w:link w:val="TextedebullesCar"/>
    <w:uiPriority w:val="99"/>
    <w:semiHidden/>
    <w:unhideWhenUsed/>
    <w:rsid w:val="00F0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D7F"/>
    <w:rPr>
      <w:rFonts w:ascii="Tahoma" w:eastAsiaTheme="minorEastAsi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0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7D7F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F0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D7F"/>
    <w:rPr>
      <w:rFonts w:eastAsiaTheme="minorEastAs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7F"/>
    <w:pPr>
      <w:spacing w:after="160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F07D7F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7D7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Accentuation">
    <w:name w:val="Emphasis"/>
    <w:basedOn w:val="Policepardfaut"/>
    <w:uiPriority w:val="20"/>
    <w:qFormat/>
    <w:rsid w:val="00F07D7F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F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F07D7F"/>
  </w:style>
  <w:style w:type="paragraph" w:styleId="Sansinterligne">
    <w:name w:val="No Spacing"/>
    <w:link w:val="SansinterligneCar"/>
    <w:uiPriority w:val="1"/>
    <w:qFormat/>
    <w:rsid w:val="00F07D7F"/>
    <w:pPr>
      <w:spacing w:after="0" w:line="240" w:lineRule="auto"/>
    </w:pPr>
  </w:style>
  <w:style w:type="character" w:customStyle="1" w:styleId="st">
    <w:name w:val="st"/>
    <w:basedOn w:val="Policepardfaut"/>
    <w:rsid w:val="00F07D7F"/>
  </w:style>
  <w:style w:type="paragraph" w:styleId="Textedebulles">
    <w:name w:val="Balloon Text"/>
    <w:basedOn w:val="Normal"/>
    <w:link w:val="TextedebullesCar"/>
    <w:uiPriority w:val="99"/>
    <w:semiHidden/>
    <w:unhideWhenUsed/>
    <w:rsid w:val="00F0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D7F"/>
    <w:rPr>
      <w:rFonts w:ascii="Tahoma" w:eastAsiaTheme="minorEastAsi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0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7D7F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F0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D7F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F10A-55F6-44F3-9AC3-2F0B99A5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Rouffet Elisabeth</dc:creator>
  <cp:lastModifiedBy>Rouffet Elisabeth</cp:lastModifiedBy>
  <cp:revision>2</cp:revision>
  <dcterms:created xsi:type="dcterms:W3CDTF">2018-06-03T18:11:00Z</dcterms:created>
  <dcterms:modified xsi:type="dcterms:W3CDTF">2018-06-03T18:11:00Z</dcterms:modified>
</cp:coreProperties>
</file>