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EB" w:rsidRPr="00873B10" w:rsidRDefault="00873B10">
      <w:pPr>
        <w:rPr>
          <w:b/>
          <w:u w:val="single"/>
        </w:rPr>
      </w:pPr>
      <w:r w:rsidRPr="00873B10">
        <w:rPr>
          <w:b/>
          <w:u w:val="single"/>
        </w:rPr>
        <w:t>J’écris en lettres</w:t>
      </w:r>
    </w:p>
    <w:p w:rsidR="00873B10" w:rsidRPr="00873B10" w:rsidRDefault="00873B10">
      <w:pPr>
        <w:rPr>
          <w:sz w:val="72"/>
          <w:szCs w:val="72"/>
        </w:rPr>
      </w:pPr>
      <w:r w:rsidRPr="00873B10">
        <w:rPr>
          <w:sz w:val="72"/>
          <w:szCs w:val="72"/>
        </w:rPr>
        <w:t>14 852 963 – 14 825 000 – 21 000 407 -</w:t>
      </w:r>
      <w:r>
        <w:rPr>
          <w:sz w:val="72"/>
          <w:szCs w:val="72"/>
        </w:rPr>
        <w:t>25 581 005-98 583 654 -21 657 030-36 679</w:t>
      </w:r>
      <w:r w:rsidR="00205BD6">
        <w:rPr>
          <w:sz w:val="72"/>
          <w:szCs w:val="72"/>
        </w:rPr>
        <w:t> </w:t>
      </w:r>
      <w:r>
        <w:rPr>
          <w:sz w:val="72"/>
          <w:szCs w:val="72"/>
        </w:rPr>
        <w:t>250</w:t>
      </w:r>
      <w:r w:rsidR="00205BD6">
        <w:rPr>
          <w:sz w:val="72"/>
          <w:szCs w:val="72"/>
        </w:rPr>
        <w:t>-957 399 999-45 200 310</w:t>
      </w:r>
      <w:bookmarkStart w:id="0" w:name="_GoBack"/>
      <w:bookmarkEnd w:id="0"/>
    </w:p>
    <w:sectPr w:rsidR="00873B10" w:rsidRPr="00873B10" w:rsidSect="00873B10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10"/>
    <w:rsid w:val="00205BD6"/>
    <w:rsid w:val="00637DEB"/>
    <w:rsid w:val="008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2013-06-13T13:32:00Z</dcterms:created>
  <dcterms:modified xsi:type="dcterms:W3CDTF">2013-06-13T13:46:00Z</dcterms:modified>
</cp:coreProperties>
</file>