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08" w:rsidRDefault="00F74D08" w:rsidP="00F74D08">
      <w:pPr>
        <w:ind w:left="2835" w:hanging="2835"/>
        <w:jc w:val="center"/>
        <w:rPr>
          <w:rFonts w:ascii="Times New Roman" w:hAnsi="Times New Roman" w:cs="Times New Roman"/>
          <w:sz w:val="24"/>
          <w:szCs w:val="24"/>
        </w:rPr>
      </w:pPr>
      <w:r w:rsidRPr="00F74D08">
        <w:rPr>
          <w:rFonts w:ascii="Times New Roman" w:hAnsi="Times New Roman" w:cs="Times New Roman"/>
          <w:sz w:val="24"/>
          <w:szCs w:val="24"/>
        </w:rPr>
        <w:t>DARE LA VITA PERCHÉ TUTTI ABBIANO VITA</w:t>
      </w:r>
    </w:p>
    <w:p w:rsidR="00551687" w:rsidRDefault="00551687" w:rsidP="00F74D08">
      <w:pPr>
        <w:ind w:left="2835" w:hanging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Solennità di </w:t>
      </w:r>
      <w:r w:rsidR="002D63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 Daniele Comboni, 10 ottobre 2018</w:t>
      </w:r>
    </w:p>
    <w:p w:rsidR="00A215C1" w:rsidRDefault="00A215C1" w:rsidP="000969C5">
      <w:pPr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:rsidR="00987441" w:rsidRDefault="00987441" w:rsidP="007C140A">
      <w:pPr>
        <w:ind w:left="141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F74D08" w:rsidRPr="00F74D08">
        <w:rPr>
          <w:rFonts w:ascii="Times New Roman" w:hAnsi="Times New Roman" w:cs="Times New Roman"/>
          <w:i/>
          <w:sz w:val="24"/>
          <w:szCs w:val="24"/>
        </w:rPr>
        <w:t>Io sono il Buon Pastore,</w:t>
      </w:r>
      <w:r w:rsidR="00F74D08">
        <w:rPr>
          <w:rFonts w:ascii="Times New Roman" w:hAnsi="Times New Roman" w:cs="Times New Roman"/>
          <w:i/>
          <w:sz w:val="24"/>
          <w:szCs w:val="24"/>
        </w:rPr>
        <w:t xml:space="preserve"> conosco le mie pecore e le mie pecore conoscono me, come il Pa</w:t>
      </w:r>
      <w:r w:rsidR="00E36225">
        <w:rPr>
          <w:rFonts w:ascii="Times New Roman" w:hAnsi="Times New Roman" w:cs="Times New Roman"/>
          <w:i/>
          <w:sz w:val="24"/>
          <w:szCs w:val="24"/>
        </w:rPr>
        <w:t>dre conosce me e io conosco il P</w:t>
      </w:r>
      <w:r w:rsidR="00F74D08">
        <w:rPr>
          <w:rFonts w:ascii="Times New Roman" w:hAnsi="Times New Roman" w:cs="Times New Roman"/>
          <w:i/>
          <w:sz w:val="24"/>
          <w:szCs w:val="24"/>
        </w:rPr>
        <w:t>adre; e offro la vita per le pecore. E ho altre pecore che non sono di quest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="00F74D08">
        <w:rPr>
          <w:rFonts w:ascii="Times New Roman" w:hAnsi="Times New Roman" w:cs="Times New Roman"/>
          <w:i/>
          <w:sz w:val="24"/>
          <w:szCs w:val="24"/>
        </w:rPr>
        <w:t>ovile; anche queste io devo condurre; ascolteranno la mia voce e diventeranno un solo gregge e un solo pastore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F74D08" w:rsidRDefault="00F74D08" w:rsidP="007C140A">
      <w:pPr>
        <w:ind w:left="141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(Gv 10,14-16)</w:t>
      </w:r>
    </w:p>
    <w:p w:rsidR="002B75A0" w:rsidRDefault="002B75A0" w:rsidP="007A3EA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2B75A0" w:rsidRDefault="002B75A0" w:rsidP="007A3EA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 confratelli,</w:t>
      </w:r>
    </w:p>
    <w:p w:rsidR="002B75A0" w:rsidRDefault="002B75A0" w:rsidP="007A3EA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F74D08" w:rsidRPr="007A3EA6" w:rsidRDefault="00F74D08" w:rsidP="007A3EA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A3EA6">
        <w:rPr>
          <w:rFonts w:ascii="Times New Roman" w:hAnsi="Times New Roman" w:cs="Times New Roman"/>
          <w:sz w:val="24"/>
          <w:szCs w:val="24"/>
        </w:rPr>
        <w:t xml:space="preserve">Celebrare la memoria della vera nascita di </w:t>
      </w:r>
      <w:r w:rsidR="002D635B">
        <w:rPr>
          <w:rFonts w:ascii="Times New Roman" w:hAnsi="Times New Roman" w:cs="Times New Roman"/>
          <w:sz w:val="24"/>
          <w:szCs w:val="24"/>
        </w:rPr>
        <w:t>s</w:t>
      </w:r>
      <w:r w:rsidRPr="007A3EA6">
        <w:rPr>
          <w:rFonts w:ascii="Times New Roman" w:hAnsi="Times New Roman" w:cs="Times New Roman"/>
          <w:sz w:val="24"/>
          <w:szCs w:val="24"/>
        </w:rPr>
        <w:t xml:space="preserve">an Daniele Comboni ci introduce nel </w:t>
      </w:r>
      <w:r w:rsidR="000969C5" w:rsidRPr="007A3EA6">
        <w:rPr>
          <w:rFonts w:ascii="Times New Roman" w:hAnsi="Times New Roman" w:cs="Times New Roman"/>
          <w:sz w:val="24"/>
          <w:szCs w:val="24"/>
        </w:rPr>
        <w:t>gran</w:t>
      </w:r>
      <w:r w:rsidR="002D635B">
        <w:rPr>
          <w:rFonts w:ascii="Times New Roman" w:hAnsi="Times New Roman" w:cs="Times New Roman"/>
          <w:sz w:val="24"/>
          <w:szCs w:val="24"/>
        </w:rPr>
        <w:t>de</w:t>
      </w:r>
      <w:r w:rsidR="000969C5" w:rsidRPr="007A3EA6">
        <w:rPr>
          <w:rFonts w:ascii="Times New Roman" w:hAnsi="Times New Roman" w:cs="Times New Roman"/>
          <w:sz w:val="24"/>
          <w:szCs w:val="24"/>
        </w:rPr>
        <w:t xml:space="preserve"> </w:t>
      </w:r>
      <w:r w:rsidRPr="007A3EA6">
        <w:rPr>
          <w:rFonts w:ascii="Times New Roman" w:hAnsi="Times New Roman" w:cs="Times New Roman"/>
          <w:sz w:val="24"/>
          <w:szCs w:val="24"/>
        </w:rPr>
        <w:t>mistero della vita del Buon Pastore</w:t>
      </w:r>
      <w:r w:rsidR="0050022E" w:rsidRPr="007A3EA6">
        <w:rPr>
          <w:rFonts w:ascii="Times New Roman" w:hAnsi="Times New Roman" w:cs="Times New Roman"/>
          <w:sz w:val="24"/>
          <w:szCs w:val="24"/>
        </w:rPr>
        <w:t xml:space="preserve"> d</w:t>
      </w:r>
      <w:r w:rsidR="002D635B">
        <w:rPr>
          <w:rFonts w:ascii="Times New Roman" w:hAnsi="Times New Roman" w:cs="Times New Roman"/>
          <w:sz w:val="24"/>
          <w:szCs w:val="24"/>
        </w:rPr>
        <w:t>a</w:t>
      </w:r>
      <w:r w:rsidR="0050022E" w:rsidRPr="007A3EA6">
        <w:rPr>
          <w:rFonts w:ascii="Times New Roman" w:hAnsi="Times New Roman" w:cs="Times New Roman"/>
          <w:sz w:val="24"/>
          <w:szCs w:val="24"/>
        </w:rPr>
        <w:t>l cuore trafitto</w:t>
      </w:r>
      <w:r w:rsidRPr="007A3EA6">
        <w:rPr>
          <w:rFonts w:ascii="Times New Roman" w:hAnsi="Times New Roman" w:cs="Times New Roman"/>
          <w:sz w:val="24"/>
          <w:szCs w:val="24"/>
        </w:rPr>
        <w:t xml:space="preserve"> che ha donato la sua vita perché tutti abbiano vita</w:t>
      </w:r>
      <w:r w:rsidR="000969C5" w:rsidRPr="007A3EA6">
        <w:rPr>
          <w:rFonts w:ascii="Times New Roman" w:hAnsi="Times New Roman" w:cs="Times New Roman"/>
          <w:sz w:val="24"/>
          <w:szCs w:val="24"/>
        </w:rPr>
        <w:t xml:space="preserve"> e vita</w:t>
      </w:r>
      <w:r w:rsidRPr="007A3EA6">
        <w:rPr>
          <w:rFonts w:ascii="Times New Roman" w:hAnsi="Times New Roman" w:cs="Times New Roman"/>
          <w:sz w:val="24"/>
          <w:szCs w:val="24"/>
        </w:rPr>
        <w:t xml:space="preserve"> in abbondanza</w:t>
      </w:r>
      <w:r w:rsidR="000969C5" w:rsidRPr="007A3EA6">
        <w:rPr>
          <w:rFonts w:ascii="Times New Roman" w:hAnsi="Times New Roman" w:cs="Times New Roman"/>
          <w:sz w:val="24"/>
          <w:szCs w:val="24"/>
        </w:rPr>
        <w:t xml:space="preserve">, </w:t>
      </w:r>
      <w:r w:rsidRPr="007A3EA6">
        <w:rPr>
          <w:rFonts w:ascii="Times New Roman" w:hAnsi="Times New Roman" w:cs="Times New Roman"/>
          <w:sz w:val="24"/>
          <w:szCs w:val="24"/>
        </w:rPr>
        <w:t>soprattutto quell</w:t>
      </w:r>
      <w:r w:rsidR="00320464" w:rsidRPr="007A3EA6">
        <w:rPr>
          <w:rFonts w:ascii="Times New Roman" w:hAnsi="Times New Roman" w:cs="Times New Roman"/>
          <w:sz w:val="24"/>
          <w:szCs w:val="24"/>
        </w:rPr>
        <w:t>i</w:t>
      </w:r>
      <w:r w:rsidRPr="007A3EA6">
        <w:rPr>
          <w:rFonts w:ascii="Times New Roman" w:hAnsi="Times New Roman" w:cs="Times New Roman"/>
          <w:sz w:val="24"/>
          <w:szCs w:val="24"/>
        </w:rPr>
        <w:t xml:space="preserve"> che ancora non appartengono</w:t>
      </w:r>
      <w:r w:rsidR="000969C5" w:rsidRPr="007A3EA6">
        <w:rPr>
          <w:rFonts w:ascii="Times New Roman" w:hAnsi="Times New Roman" w:cs="Times New Roman"/>
          <w:sz w:val="24"/>
          <w:szCs w:val="24"/>
        </w:rPr>
        <w:t xml:space="preserve"> </w:t>
      </w:r>
      <w:r w:rsidR="00320464" w:rsidRPr="007A3EA6">
        <w:rPr>
          <w:rFonts w:ascii="Times New Roman" w:hAnsi="Times New Roman" w:cs="Times New Roman"/>
          <w:sz w:val="24"/>
          <w:szCs w:val="24"/>
        </w:rPr>
        <w:t xml:space="preserve">alla mensa del </w:t>
      </w:r>
      <w:r w:rsidR="002D635B">
        <w:rPr>
          <w:rFonts w:ascii="Times New Roman" w:hAnsi="Times New Roman" w:cs="Times New Roman"/>
          <w:sz w:val="24"/>
          <w:szCs w:val="24"/>
        </w:rPr>
        <w:t>corpo di Cristo, i più poveri e</w:t>
      </w:r>
      <w:r w:rsidR="00320464" w:rsidRPr="007A3EA6">
        <w:rPr>
          <w:rFonts w:ascii="Times New Roman" w:hAnsi="Times New Roman" w:cs="Times New Roman"/>
          <w:sz w:val="24"/>
          <w:szCs w:val="24"/>
        </w:rPr>
        <w:t xml:space="preserve"> abbandonati,</w:t>
      </w:r>
      <w:r w:rsidR="000969C5" w:rsidRPr="007A3EA6">
        <w:rPr>
          <w:rFonts w:ascii="Times New Roman" w:hAnsi="Times New Roman" w:cs="Times New Roman"/>
          <w:sz w:val="24"/>
          <w:szCs w:val="24"/>
        </w:rPr>
        <w:t xml:space="preserve"> perché diventi</w:t>
      </w:r>
      <w:r w:rsidR="00320464" w:rsidRPr="007A3EA6">
        <w:rPr>
          <w:rFonts w:ascii="Times New Roman" w:hAnsi="Times New Roman" w:cs="Times New Roman"/>
          <w:sz w:val="24"/>
          <w:szCs w:val="24"/>
        </w:rPr>
        <w:t>n</w:t>
      </w:r>
      <w:r w:rsidR="000969C5" w:rsidRPr="007A3EA6">
        <w:rPr>
          <w:rFonts w:ascii="Times New Roman" w:hAnsi="Times New Roman" w:cs="Times New Roman"/>
          <w:sz w:val="24"/>
          <w:szCs w:val="24"/>
        </w:rPr>
        <w:t>o un solo gregge e un solo pastore.</w:t>
      </w:r>
    </w:p>
    <w:p w:rsidR="007A3EA6" w:rsidRDefault="007A3EA6" w:rsidP="007A3EA6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35382" w:rsidRDefault="000969C5" w:rsidP="007A3EA6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7A3EA6">
        <w:rPr>
          <w:rFonts w:ascii="Times New Roman" w:hAnsi="Times New Roman" w:cs="Times New Roman"/>
          <w:sz w:val="24"/>
          <w:szCs w:val="24"/>
          <w:lang w:eastAsia="it-IT"/>
        </w:rPr>
        <w:t>Noi Missionari Comboniani, fedeli a questa tradizione</w:t>
      </w:r>
      <w:r w:rsidR="004404BD" w:rsidRPr="007A3EA6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7A3EA6">
        <w:rPr>
          <w:rFonts w:ascii="Times New Roman" w:hAnsi="Times New Roman" w:cs="Times New Roman"/>
          <w:sz w:val="24"/>
          <w:szCs w:val="24"/>
          <w:lang w:eastAsia="it-IT"/>
        </w:rPr>
        <w:t xml:space="preserve"> al carisma e alla pratica pastorale del nostro Fondatore</w:t>
      </w:r>
      <w:r w:rsidR="0050022E" w:rsidRPr="007A3EA6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7A3EA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20464" w:rsidRPr="007A3EA6">
        <w:rPr>
          <w:rFonts w:ascii="Times New Roman" w:hAnsi="Times New Roman" w:cs="Times New Roman"/>
          <w:sz w:val="24"/>
          <w:szCs w:val="24"/>
          <w:lang w:eastAsia="it-IT"/>
        </w:rPr>
        <w:t>siamo invitati a rinnovarci in questo impegno</w:t>
      </w:r>
      <w:r w:rsidR="0050022E" w:rsidRPr="007A3EA6">
        <w:rPr>
          <w:rFonts w:ascii="Times New Roman" w:hAnsi="Times New Roman" w:cs="Times New Roman"/>
          <w:sz w:val="24"/>
          <w:szCs w:val="24"/>
          <w:lang w:eastAsia="it-IT"/>
        </w:rPr>
        <w:t xml:space="preserve"> missionario ogni giorno per 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>“</w:t>
      </w:r>
      <w:r w:rsidR="0050022E" w:rsidRPr="007A3EA6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essere nelle frontiere testimoni </w:t>
      </w:r>
      <w:r w:rsidR="00987441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e </w:t>
      </w:r>
      <w:r w:rsidR="0050022E" w:rsidRPr="007A3EA6">
        <w:rPr>
          <w:rFonts w:ascii="Times New Roman" w:hAnsi="Times New Roman" w:cs="Times New Roman"/>
          <w:i/>
          <w:sz w:val="24"/>
          <w:szCs w:val="24"/>
          <w:lang w:eastAsia="it-IT"/>
        </w:rPr>
        <w:t>profeti di relazion</w:t>
      </w:r>
      <w:r w:rsidR="002D635B">
        <w:rPr>
          <w:rFonts w:ascii="Times New Roman" w:hAnsi="Times New Roman" w:cs="Times New Roman"/>
          <w:i/>
          <w:sz w:val="24"/>
          <w:szCs w:val="24"/>
          <w:lang w:eastAsia="it-IT"/>
        </w:rPr>
        <w:t>i</w:t>
      </w:r>
      <w:r w:rsidR="0050022E" w:rsidRPr="007A3EA6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fraterne, basate sul perdono, la misericordia e la gioia del </w:t>
      </w:r>
      <w:r w:rsidR="00135382" w:rsidRPr="007A3EA6">
        <w:rPr>
          <w:rFonts w:ascii="Times New Roman" w:hAnsi="Times New Roman" w:cs="Times New Roman"/>
          <w:i/>
          <w:sz w:val="24"/>
          <w:szCs w:val="24"/>
          <w:lang w:eastAsia="it-IT"/>
        </w:rPr>
        <w:t>V</w:t>
      </w:r>
      <w:r w:rsidR="0050022E" w:rsidRPr="007A3EA6">
        <w:rPr>
          <w:rFonts w:ascii="Times New Roman" w:hAnsi="Times New Roman" w:cs="Times New Roman"/>
          <w:i/>
          <w:sz w:val="24"/>
          <w:szCs w:val="24"/>
          <w:lang w:eastAsia="it-IT"/>
        </w:rPr>
        <w:t>angelo</w:t>
      </w:r>
      <w:r w:rsidR="00987441">
        <w:rPr>
          <w:rFonts w:ascii="Times New Roman" w:hAnsi="Times New Roman" w:cs="Times New Roman"/>
          <w:i/>
          <w:sz w:val="24"/>
          <w:szCs w:val="24"/>
          <w:lang w:eastAsia="it-IT"/>
        </w:rPr>
        <w:t>”</w:t>
      </w:r>
      <w:r w:rsidR="0050022E" w:rsidRPr="007A3EA6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135382" w:rsidRPr="007A3EA6">
        <w:rPr>
          <w:rFonts w:ascii="Times New Roman" w:hAnsi="Times New Roman" w:cs="Times New Roman"/>
          <w:sz w:val="24"/>
          <w:szCs w:val="24"/>
          <w:lang w:eastAsia="it-IT"/>
        </w:rPr>
        <w:t xml:space="preserve">(AC 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>’</w:t>
      </w:r>
      <w:r w:rsidR="00135382" w:rsidRPr="007A3EA6">
        <w:rPr>
          <w:rFonts w:ascii="Times New Roman" w:hAnsi="Times New Roman" w:cs="Times New Roman"/>
          <w:sz w:val="24"/>
          <w:szCs w:val="24"/>
          <w:lang w:eastAsia="it-IT"/>
        </w:rPr>
        <w:t xml:space="preserve">15 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>n</w:t>
      </w:r>
      <w:r w:rsidR="007A3EA6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r w:rsidR="00135382" w:rsidRPr="007A3EA6">
        <w:rPr>
          <w:rFonts w:ascii="Times New Roman" w:hAnsi="Times New Roman" w:cs="Times New Roman"/>
          <w:sz w:val="24"/>
          <w:szCs w:val="24"/>
          <w:lang w:eastAsia="it-IT"/>
        </w:rPr>
        <w:t xml:space="preserve">1). </w:t>
      </w:r>
    </w:p>
    <w:p w:rsidR="0035702B" w:rsidRDefault="0035702B" w:rsidP="007A3EA6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C3F18" w:rsidRDefault="00BC3F18" w:rsidP="00BC3F1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C3F18">
        <w:rPr>
          <w:rFonts w:ascii="Times New Roman" w:hAnsi="Times New Roman" w:cs="Times New Roman"/>
          <w:sz w:val="24"/>
          <w:szCs w:val="24"/>
        </w:rPr>
        <w:t xml:space="preserve">La missione alla frontiera richiedeva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C3F18">
        <w:rPr>
          <w:rFonts w:ascii="Times New Roman" w:hAnsi="Times New Roman" w:cs="Times New Roman"/>
          <w:sz w:val="24"/>
          <w:szCs w:val="24"/>
        </w:rPr>
        <w:t>a Comboni la capacità di rimanere sald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C3F18">
        <w:rPr>
          <w:rFonts w:ascii="Times New Roman" w:hAnsi="Times New Roman" w:cs="Times New Roman"/>
          <w:sz w:val="24"/>
          <w:szCs w:val="24"/>
        </w:rPr>
        <w:t xml:space="preserve"> in tempi difficili e </w:t>
      </w:r>
      <w:r w:rsidR="00987441">
        <w:rPr>
          <w:rFonts w:ascii="Times New Roman" w:hAnsi="Times New Roman" w:cs="Times New Roman"/>
          <w:sz w:val="24"/>
          <w:szCs w:val="24"/>
        </w:rPr>
        <w:t>la</w:t>
      </w:r>
      <w:r w:rsidRPr="00BC3F18">
        <w:rPr>
          <w:rFonts w:ascii="Times New Roman" w:hAnsi="Times New Roman" w:cs="Times New Roman"/>
          <w:sz w:val="24"/>
          <w:szCs w:val="24"/>
        </w:rPr>
        <w:t xml:space="preserve"> fedeltà al prezzo della vita stessa, perché aveva lo sguardo </w:t>
      </w:r>
      <w:r>
        <w:rPr>
          <w:rFonts w:ascii="Times New Roman" w:hAnsi="Times New Roman" w:cs="Times New Roman"/>
          <w:sz w:val="24"/>
          <w:szCs w:val="24"/>
        </w:rPr>
        <w:t>nel</w:t>
      </w:r>
      <w:r w:rsidRPr="00BC3F18">
        <w:rPr>
          <w:rFonts w:ascii="Times New Roman" w:hAnsi="Times New Roman" w:cs="Times New Roman"/>
          <w:sz w:val="24"/>
          <w:szCs w:val="24"/>
        </w:rPr>
        <w:t xml:space="preserve"> cuore trafitto del Crocifisso, una visione di fede degli eventi e l</w:t>
      </w:r>
      <w:r w:rsidR="00987441">
        <w:rPr>
          <w:rFonts w:ascii="Times New Roman" w:hAnsi="Times New Roman" w:cs="Times New Roman"/>
          <w:sz w:val="24"/>
          <w:szCs w:val="24"/>
        </w:rPr>
        <w:t>’</w:t>
      </w:r>
      <w:r w:rsidRPr="00BC3F18">
        <w:rPr>
          <w:rFonts w:ascii="Times New Roman" w:hAnsi="Times New Roman" w:cs="Times New Roman"/>
          <w:sz w:val="24"/>
          <w:szCs w:val="24"/>
        </w:rPr>
        <w:t>abbraccio a</w:t>
      </w:r>
      <w:r>
        <w:rPr>
          <w:rFonts w:ascii="Times New Roman" w:hAnsi="Times New Roman" w:cs="Times New Roman"/>
          <w:sz w:val="24"/>
          <w:szCs w:val="24"/>
        </w:rPr>
        <w:t>lla</w:t>
      </w:r>
      <w:r w:rsidRPr="00BC3F18">
        <w:rPr>
          <w:rFonts w:ascii="Times New Roman" w:hAnsi="Times New Roman" w:cs="Times New Roman"/>
          <w:sz w:val="24"/>
          <w:szCs w:val="24"/>
        </w:rPr>
        <w:t xml:space="preserve"> Nigrizia con un </w:t>
      </w:r>
      <w:r w:rsidR="001172CE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BC3F18">
        <w:rPr>
          <w:rFonts w:ascii="Times New Roman" w:hAnsi="Times New Roman" w:cs="Times New Roman"/>
          <w:sz w:val="24"/>
          <w:szCs w:val="24"/>
        </w:rPr>
        <w:t>uore segnato dall</w:t>
      </w:r>
      <w:r w:rsidR="00987441">
        <w:rPr>
          <w:rFonts w:ascii="Times New Roman" w:hAnsi="Times New Roman" w:cs="Times New Roman"/>
          <w:sz w:val="24"/>
          <w:szCs w:val="24"/>
        </w:rPr>
        <w:t>’</w:t>
      </w:r>
      <w:r w:rsidRPr="00BC3F18">
        <w:rPr>
          <w:rFonts w:ascii="Times New Roman" w:hAnsi="Times New Roman" w:cs="Times New Roman"/>
          <w:sz w:val="24"/>
          <w:szCs w:val="24"/>
        </w:rPr>
        <w:t>amore divino. Una santità incarnata che percorre i sentieri della povertà e dell</w:t>
      </w:r>
      <w:r w:rsidR="00987441">
        <w:rPr>
          <w:rFonts w:ascii="Times New Roman" w:hAnsi="Times New Roman" w:cs="Times New Roman"/>
          <w:sz w:val="24"/>
          <w:szCs w:val="24"/>
        </w:rPr>
        <w:t>’</w:t>
      </w:r>
      <w:r w:rsidRPr="00BC3F18">
        <w:rPr>
          <w:rFonts w:ascii="Times New Roman" w:hAnsi="Times New Roman" w:cs="Times New Roman"/>
          <w:sz w:val="24"/>
          <w:szCs w:val="24"/>
        </w:rPr>
        <w:t>emarginazione umana, accogliendo l</w:t>
      </w:r>
      <w:r w:rsidR="00987441">
        <w:rPr>
          <w:rFonts w:ascii="Times New Roman" w:hAnsi="Times New Roman" w:cs="Times New Roman"/>
          <w:sz w:val="24"/>
          <w:szCs w:val="24"/>
        </w:rPr>
        <w:t>’</w:t>
      </w:r>
      <w:r w:rsidRPr="00BC3F18">
        <w:rPr>
          <w:rFonts w:ascii="Times New Roman" w:hAnsi="Times New Roman" w:cs="Times New Roman"/>
          <w:sz w:val="24"/>
          <w:szCs w:val="24"/>
        </w:rPr>
        <w:t xml:space="preserve">altro, i diversi, i poveri, in un abbraccio di comunione e di dialogo;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3F18">
        <w:rPr>
          <w:rFonts w:ascii="Times New Roman" w:hAnsi="Times New Roman" w:cs="Times New Roman"/>
          <w:sz w:val="24"/>
          <w:szCs w:val="24"/>
        </w:rPr>
        <w:t xml:space="preserve">na santità che è la passione divina che vive in un cuore umano. </w:t>
      </w:r>
    </w:p>
    <w:p w:rsidR="00BC3F18" w:rsidRDefault="00BC3F18" w:rsidP="00BC3F1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BC3F18" w:rsidRDefault="00BC3F18" w:rsidP="007A3EA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questo che abbiamo cercato di esprimere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4404BD" w:rsidRPr="007A3EA6">
        <w:rPr>
          <w:rFonts w:ascii="Times New Roman" w:hAnsi="Times New Roman" w:cs="Times New Roman"/>
          <w:sz w:val="24"/>
          <w:szCs w:val="24"/>
        </w:rPr>
        <w:t>nella riflessione</w:t>
      </w:r>
      <w:r w:rsidR="007A3EA6">
        <w:rPr>
          <w:rFonts w:ascii="Times New Roman" w:hAnsi="Times New Roman" w:cs="Times New Roman"/>
          <w:sz w:val="24"/>
          <w:szCs w:val="24"/>
        </w:rPr>
        <w:t xml:space="preserve"> e nella preghiera</w:t>
      </w:r>
      <w:r w:rsidR="004404BD" w:rsidRPr="007A3EA6">
        <w:rPr>
          <w:rFonts w:ascii="Times New Roman" w:hAnsi="Times New Roman" w:cs="Times New Roman"/>
          <w:sz w:val="24"/>
          <w:szCs w:val="24"/>
        </w:rPr>
        <w:t xml:space="preserve"> all</w:t>
      </w:r>
      <w:r w:rsidR="00987441">
        <w:rPr>
          <w:rFonts w:ascii="Times New Roman" w:hAnsi="Times New Roman" w:cs="Times New Roman"/>
          <w:sz w:val="24"/>
          <w:szCs w:val="24"/>
        </w:rPr>
        <w:t>’</w:t>
      </w:r>
      <w:r w:rsidR="007A3EA6" w:rsidRPr="007A3EA6">
        <w:rPr>
          <w:rFonts w:ascii="Times New Roman" w:hAnsi="Times New Roman" w:cs="Times New Roman"/>
          <w:sz w:val="24"/>
          <w:szCs w:val="24"/>
        </w:rPr>
        <w:t>Intercapit</w:t>
      </w:r>
      <w:r w:rsidR="00987441">
        <w:rPr>
          <w:rFonts w:ascii="Times New Roman" w:hAnsi="Times New Roman" w:cs="Times New Roman"/>
          <w:sz w:val="24"/>
          <w:szCs w:val="24"/>
        </w:rPr>
        <w:t>o</w:t>
      </w:r>
      <w:r w:rsidR="007A3EA6" w:rsidRPr="007A3EA6">
        <w:rPr>
          <w:rFonts w:ascii="Times New Roman" w:hAnsi="Times New Roman" w:cs="Times New Roman"/>
          <w:sz w:val="24"/>
          <w:szCs w:val="24"/>
        </w:rPr>
        <w:t>lar</w:t>
      </w:r>
      <w:r w:rsidR="00987441">
        <w:rPr>
          <w:rFonts w:ascii="Times New Roman" w:hAnsi="Times New Roman" w:cs="Times New Roman"/>
          <w:sz w:val="24"/>
          <w:szCs w:val="24"/>
        </w:rPr>
        <w:t>e</w:t>
      </w:r>
      <w:r w:rsidR="004404BD" w:rsidRPr="007A3EA6">
        <w:rPr>
          <w:rFonts w:ascii="Times New Roman" w:hAnsi="Times New Roman" w:cs="Times New Roman"/>
          <w:sz w:val="24"/>
          <w:szCs w:val="24"/>
        </w:rPr>
        <w:t xml:space="preserve"> che </w:t>
      </w:r>
      <w:r w:rsidR="00987441">
        <w:rPr>
          <w:rFonts w:ascii="Times New Roman" w:hAnsi="Times New Roman" w:cs="Times New Roman"/>
          <w:sz w:val="24"/>
          <w:szCs w:val="24"/>
        </w:rPr>
        <w:t xml:space="preserve">abbiamo da </w:t>
      </w:r>
      <w:r w:rsidR="004404BD" w:rsidRPr="007A3EA6">
        <w:rPr>
          <w:rFonts w:ascii="Times New Roman" w:hAnsi="Times New Roman" w:cs="Times New Roman"/>
          <w:sz w:val="24"/>
          <w:szCs w:val="24"/>
        </w:rPr>
        <w:t xml:space="preserve">poco </w:t>
      </w:r>
      <w:r w:rsidR="00AB04F4">
        <w:rPr>
          <w:rFonts w:ascii="Times New Roman" w:hAnsi="Times New Roman" w:cs="Times New Roman"/>
          <w:sz w:val="24"/>
          <w:szCs w:val="24"/>
        </w:rPr>
        <w:t>concluso</w:t>
      </w:r>
      <w:r w:rsidR="000A2CC7">
        <w:rPr>
          <w:rFonts w:ascii="Times New Roman" w:hAnsi="Times New Roman" w:cs="Times New Roman"/>
          <w:sz w:val="24"/>
          <w:szCs w:val="24"/>
        </w:rPr>
        <w:t>. S</w:t>
      </w:r>
      <w:r w:rsidR="004404BD" w:rsidRPr="007A3EA6">
        <w:rPr>
          <w:rFonts w:ascii="Times New Roman" w:hAnsi="Times New Roman" w:cs="Times New Roman"/>
          <w:sz w:val="24"/>
          <w:szCs w:val="24"/>
        </w:rPr>
        <w:t>iamo stat</w:t>
      </w:r>
      <w:r w:rsidR="000A2CC7">
        <w:rPr>
          <w:rFonts w:ascii="Times New Roman" w:hAnsi="Times New Roman" w:cs="Times New Roman"/>
          <w:sz w:val="24"/>
          <w:szCs w:val="24"/>
        </w:rPr>
        <w:t>i</w:t>
      </w:r>
      <w:r w:rsidR="004404BD" w:rsidRPr="007A3EA6">
        <w:rPr>
          <w:rFonts w:ascii="Times New Roman" w:hAnsi="Times New Roman" w:cs="Times New Roman"/>
          <w:sz w:val="24"/>
          <w:szCs w:val="24"/>
        </w:rPr>
        <w:t xml:space="preserve"> costantemente attenti alla voce delle vittime, degli emarginati</w:t>
      </w:r>
      <w:r w:rsidR="00987441">
        <w:rPr>
          <w:rFonts w:ascii="Times New Roman" w:hAnsi="Times New Roman" w:cs="Times New Roman"/>
          <w:sz w:val="24"/>
          <w:szCs w:val="24"/>
        </w:rPr>
        <w:t xml:space="preserve">, </w:t>
      </w:r>
      <w:r w:rsidR="004404BD" w:rsidRPr="007A3EA6">
        <w:rPr>
          <w:rFonts w:ascii="Times New Roman" w:hAnsi="Times New Roman" w:cs="Times New Roman"/>
          <w:sz w:val="24"/>
          <w:szCs w:val="24"/>
        </w:rPr>
        <w:t>di grandi moltitudini di esseri umani la cui vita si vede minacciata da un sistema senza cuore che produce la morte anticipata e violenta dei più deboli.</w:t>
      </w:r>
    </w:p>
    <w:p w:rsidR="00BC3F18" w:rsidRDefault="00BC3F18" w:rsidP="007A3EA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A3EA6" w:rsidRDefault="00BC3F18" w:rsidP="007A3EA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Questa realtà continua ad</w:t>
      </w:r>
      <w:r w:rsidR="007A3EA6" w:rsidRPr="007A3EA6">
        <w:rPr>
          <w:rFonts w:ascii="Times New Roman" w:hAnsi="Times New Roman" w:cs="Times New Roman"/>
          <w:sz w:val="24"/>
          <w:szCs w:val="24"/>
        </w:rPr>
        <w:t xml:space="preserve"> </w:t>
      </w:r>
      <w:r w:rsidR="004404BD" w:rsidRPr="007A3EA6">
        <w:rPr>
          <w:rFonts w:ascii="Times New Roman" w:hAnsi="Times New Roman" w:cs="Times New Roman"/>
          <w:sz w:val="24"/>
          <w:szCs w:val="24"/>
        </w:rPr>
        <w:t xml:space="preserve">interpellare profeticamente la nostra presenza e la qualità del nostro servizio </w:t>
      </w:r>
      <w:r w:rsidR="007A3EA6" w:rsidRPr="007A3EA6">
        <w:rPr>
          <w:rFonts w:ascii="Times New Roman" w:hAnsi="Times New Roman" w:cs="Times New Roman"/>
          <w:sz w:val="24"/>
          <w:szCs w:val="24"/>
        </w:rPr>
        <w:t>missionario</w:t>
      </w:r>
      <w:r>
        <w:rPr>
          <w:rFonts w:ascii="Times New Roman" w:hAnsi="Times New Roman" w:cs="Times New Roman"/>
          <w:sz w:val="24"/>
          <w:szCs w:val="24"/>
        </w:rPr>
        <w:t xml:space="preserve"> come ha interpellato Comboni nel suo tempo</w:t>
      </w:r>
      <w:r w:rsidR="000A2CC7">
        <w:rPr>
          <w:rFonts w:ascii="Times New Roman" w:hAnsi="Times New Roman" w:cs="Times New Roman"/>
          <w:sz w:val="24"/>
          <w:szCs w:val="24"/>
        </w:rPr>
        <w:t xml:space="preserve">. </w:t>
      </w:r>
      <w:r w:rsidR="00987441">
        <w:rPr>
          <w:rFonts w:ascii="Times New Roman" w:hAnsi="Times New Roman" w:cs="Times New Roman"/>
          <w:sz w:val="24"/>
          <w:szCs w:val="24"/>
        </w:rPr>
        <w:t>P</w:t>
      </w:r>
      <w:r w:rsidR="000A2CC7">
        <w:rPr>
          <w:rFonts w:ascii="Times New Roman" w:hAnsi="Times New Roman" w:cs="Times New Roman"/>
          <w:sz w:val="24"/>
          <w:szCs w:val="24"/>
        </w:rPr>
        <w:t>er rispondere</w:t>
      </w:r>
      <w:r w:rsidR="00987441">
        <w:rPr>
          <w:rFonts w:ascii="Times New Roman" w:hAnsi="Times New Roman" w:cs="Times New Roman"/>
          <w:sz w:val="24"/>
          <w:szCs w:val="24"/>
        </w:rPr>
        <w:t>, però,</w:t>
      </w:r>
      <w:r w:rsidR="000A2CC7">
        <w:rPr>
          <w:rFonts w:ascii="Times New Roman" w:hAnsi="Times New Roman" w:cs="Times New Roman"/>
          <w:sz w:val="24"/>
          <w:szCs w:val="24"/>
        </w:rPr>
        <w:t xml:space="preserve"> a queste sfide</w:t>
      </w:r>
      <w:r w:rsidR="00987441">
        <w:rPr>
          <w:rFonts w:ascii="Times New Roman" w:hAnsi="Times New Roman" w:cs="Times New Roman"/>
          <w:sz w:val="24"/>
          <w:szCs w:val="24"/>
        </w:rPr>
        <w:t>,</w:t>
      </w:r>
      <w:r w:rsidR="000A2CC7">
        <w:rPr>
          <w:rFonts w:ascii="Times New Roman" w:hAnsi="Times New Roman" w:cs="Times New Roman"/>
          <w:sz w:val="24"/>
          <w:szCs w:val="24"/>
        </w:rPr>
        <w:t xml:space="preserve"> abbiamo bisogno di</w:t>
      </w:r>
      <w:r w:rsidR="000A2CC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D63A8F">
        <w:rPr>
          <w:rFonts w:ascii="Times New Roman" w:hAnsi="Times New Roman" w:cs="Times New Roman"/>
          <w:sz w:val="24"/>
          <w:szCs w:val="24"/>
        </w:rPr>
        <w:t>avvicinarci</w:t>
      </w:r>
      <w:r w:rsidR="000A2CC7">
        <w:rPr>
          <w:rFonts w:ascii="Times New Roman" w:hAnsi="Times New Roman" w:cs="Times New Roman"/>
          <w:sz w:val="24"/>
          <w:szCs w:val="24"/>
        </w:rPr>
        <w:t>, ogni giorno,</w:t>
      </w:r>
      <w:r w:rsidR="00D63A8F">
        <w:rPr>
          <w:rFonts w:ascii="Times New Roman" w:hAnsi="Times New Roman" w:cs="Times New Roman"/>
          <w:sz w:val="24"/>
          <w:szCs w:val="24"/>
        </w:rPr>
        <w:t xml:space="preserve"> al mistero</w:t>
      </w:r>
      <w:r w:rsidR="000A2CC7">
        <w:rPr>
          <w:rFonts w:ascii="Times New Roman" w:hAnsi="Times New Roman" w:cs="Times New Roman"/>
          <w:sz w:val="24"/>
          <w:szCs w:val="24"/>
        </w:rPr>
        <w:t xml:space="preserve"> </w:t>
      </w:r>
      <w:r w:rsidR="00551687">
        <w:rPr>
          <w:rFonts w:ascii="Times New Roman" w:hAnsi="Times New Roman" w:cs="Times New Roman"/>
          <w:sz w:val="24"/>
          <w:szCs w:val="24"/>
        </w:rPr>
        <w:t>dell</w:t>
      </w:r>
      <w:r w:rsidR="00987441">
        <w:rPr>
          <w:rFonts w:ascii="Times New Roman" w:hAnsi="Times New Roman" w:cs="Times New Roman"/>
          <w:sz w:val="24"/>
          <w:szCs w:val="24"/>
        </w:rPr>
        <w:t>’</w:t>
      </w:r>
      <w:r w:rsidR="00551687">
        <w:rPr>
          <w:rFonts w:ascii="Times New Roman" w:hAnsi="Times New Roman" w:cs="Times New Roman"/>
          <w:sz w:val="24"/>
          <w:szCs w:val="24"/>
        </w:rPr>
        <w:t>amore</w:t>
      </w:r>
      <w:r w:rsidR="00D63A8F">
        <w:rPr>
          <w:rFonts w:ascii="Times New Roman" w:hAnsi="Times New Roman" w:cs="Times New Roman"/>
          <w:sz w:val="24"/>
          <w:szCs w:val="24"/>
        </w:rPr>
        <w:t xml:space="preserve"> di Dio, rivelato in Gesù Cristo, con lo spirito, lo sguardo e il cuore di Comboni, con un cuore aperto e traboccante di amore e di misericordia del Trafitto e</w:t>
      </w:r>
      <w:r w:rsidR="00987441">
        <w:rPr>
          <w:rFonts w:ascii="Times New Roman" w:hAnsi="Times New Roman" w:cs="Times New Roman"/>
          <w:sz w:val="24"/>
          <w:szCs w:val="24"/>
        </w:rPr>
        <w:t>,</w:t>
      </w:r>
      <w:r w:rsidR="00D63A8F">
        <w:rPr>
          <w:rFonts w:ascii="Times New Roman" w:hAnsi="Times New Roman" w:cs="Times New Roman"/>
          <w:sz w:val="24"/>
          <w:szCs w:val="24"/>
        </w:rPr>
        <w:t xml:space="preserve"> come Lui, lasciarci trafiggere da </w:t>
      </w:r>
      <w:r w:rsidR="004752E6">
        <w:rPr>
          <w:rFonts w:ascii="Times New Roman" w:hAnsi="Times New Roman" w:cs="Times New Roman"/>
          <w:sz w:val="24"/>
          <w:szCs w:val="24"/>
        </w:rPr>
        <w:t>tante situazioni</w:t>
      </w:r>
      <w:r w:rsidR="00D63A8F">
        <w:rPr>
          <w:rFonts w:ascii="Times New Roman" w:hAnsi="Times New Roman" w:cs="Times New Roman"/>
          <w:sz w:val="24"/>
          <w:szCs w:val="24"/>
        </w:rPr>
        <w:t xml:space="preserve"> di povertà e abbandono.</w:t>
      </w:r>
    </w:p>
    <w:p w:rsidR="000A2CC7" w:rsidRDefault="000A2CC7" w:rsidP="007A3EA6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34728" w:rsidRDefault="00D573EB" w:rsidP="00434728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Per 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>s</w:t>
      </w:r>
      <w:r>
        <w:rPr>
          <w:rFonts w:ascii="Times New Roman" w:hAnsi="Times New Roman" w:cs="Times New Roman"/>
          <w:sz w:val="24"/>
          <w:szCs w:val="24"/>
          <w:lang w:eastAsia="it-IT"/>
        </w:rPr>
        <w:t>an Daniele Comboni era chiaro che la contemplazione del mistero di Dio, crocifisso per amore, aveva come scopo condurre i suoi missionari ad un modo di essere</w:t>
      </w:r>
      <w:r w:rsidR="007466B9">
        <w:rPr>
          <w:rFonts w:ascii="Times New Roman" w:hAnsi="Times New Roman" w:cs="Times New Roman"/>
          <w:sz w:val="24"/>
          <w:szCs w:val="24"/>
          <w:lang w:eastAsia="it-IT"/>
        </w:rPr>
        <w:t xml:space="preserve"> missione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per testimoniare una vita vissuta in 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>‘</w:t>
      </w:r>
      <w:r w:rsidR="007466B9">
        <w:rPr>
          <w:rFonts w:ascii="Times New Roman" w:hAnsi="Times New Roman" w:cs="Times New Roman"/>
          <w:sz w:val="24"/>
          <w:szCs w:val="24"/>
          <w:lang w:eastAsia="it-IT"/>
        </w:rPr>
        <w:t>spirito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e verità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>’</w:t>
      </w:r>
      <w:r w:rsidR="007466B9">
        <w:rPr>
          <w:rFonts w:ascii="Times New Roman" w:hAnsi="Times New Roman" w:cs="Times New Roman"/>
          <w:sz w:val="24"/>
          <w:szCs w:val="24"/>
          <w:lang w:eastAsia="it-IT"/>
        </w:rPr>
        <w:t>, frutto di una preghiera succosa e concludente, della pratica dell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>’</w:t>
      </w:r>
      <w:r w:rsidR="007466B9">
        <w:rPr>
          <w:rFonts w:ascii="Times New Roman" w:hAnsi="Times New Roman" w:cs="Times New Roman"/>
          <w:sz w:val="24"/>
          <w:szCs w:val="24"/>
          <w:lang w:eastAsia="it-IT"/>
        </w:rPr>
        <w:t>umiltà e dell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>’</w:t>
      </w:r>
      <w:r w:rsidR="007466B9">
        <w:rPr>
          <w:rFonts w:ascii="Times New Roman" w:hAnsi="Times New Roman" w:cs="Times New Roman"/>
          <w:sz w:val="24"/>
          <w:szCs w:val="24"/>
          <w:lang w:eastAsia="it-IT"/>
        </w:rPr>
        <w:t>obbedienza, come segni</w:t>
      </w:r>
      <w:r w:rsidR="00F820BB">
        <w:rPr>
          <w:rFonts w:ascii="Times New Roman" w:hAnsi="Times New Roman" w:cs="Times New Roman"/>
          <w:sz w:val="24"/>
          <w:szCs w:val="24"/>
          <w:lang w:eastAsia="it-IT"/>
        </w:rPr>
        <w:t xml:space="preserve"> di una spiritualità profondamente comboniana. </w:t>
      </w:r>
      <w:r w:rsidR="00434728">
        <w:rPr>
          <w:rFonts w:ascii="Times New Roman" w:hAnsi="Times New Roman" w:cs="Times New Roman"/>
          <w:sz w:val="24"/>
          <w:szCs w:val="24"/>
          <w:lang w:eastAsia="it-IT"/>
        </w:rPr>
        <w:t>Ossia, irradiare con la nostra vita il mistero di Dio Crocifisso per avvicinare a Cristo, fonte della Vita, tutti coloro che hanno fame e sete di giustizia.</w:t>
      </w:r>
    </w:p>
    <w:p w:rsidR="00434728" w:rsidRDefault="00434728" w:rsidP="00434728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34728" w:rsidRPr="00A215C1" w:rsidRDefault="00434728" w:rsidP="00434728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È con questi sentimenti che vogliamo celebrare questa solennità di 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>s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an Daniele Comboni come Famiglia Comboniana. Entrare in questo mistero </w:t>
      </w:r>
      <w:r w:rsidR="007E752C">
        <w:rPr>
          <w:rFonts w:ascii="Times New Roman" w:hAnsi="Times New Roman" w:cs="Times New Roman"/>
          <w:sz w:val="24"/>
          <w:szCs w:val="24"/>
          <w:lang w:eastAsia="it-IT"/>
        </w:rPr>
        <w:t xml:space="preserve">del Buon Pastore </w:t>
      </w:r>
      <w:r>
        <w:rPr>
          <w:rFonts w:ascii="Times New Roman" w:hAnsi="Times New Roman" w:cs="Times New Roman"/>
          <w:sz w:val="24"/>
          <w:szCs w:val="24"/>
          <w:lang w:eastAsia="it-IT"/>
        </w:rPr>
        <w:t>d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="007E752C">
        <w:rPr>
          <w:rFonts w:ascii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cuore trafitto </w:t>
      </w:r>
      <w:r w:rsidR="007E752C">
        <w:rPr>
          <w:rFonts w:ascii="Times New Roman" w:hAnsi="Times New Roman" w:cs="Times New Roman"/>
          <w:sz w:val="24"/>
          <w:szCs w:val="24"/>
          <w:lang w:eastAsia="it-IT"/>
        </w:rPr>
        <w:t xml:space="preserve">e bere la </w:t>
      </w:r>
      <w:r w:rsidR="006827AD">
        <w:rPr>
          <w:rFonts w:ascii="Times New Roman" w:hAnsi="Times New Roman" w:cs="Times New Roman"/>
          <w:sz w:val="24"/>
          <w:szCs w:val="24"/>
          <w:lang w:eastAsia="it-IT"/>
        </w:rPr>
        <w:t xml:space="preserve">linfa </w:t>
      </w:r>
      <w:r w:rsidR="007E752C">
        <w:rPr>
          <w:rFonts w:ascii="Times New Roman" w:hAnsi="Times New Roman" w:cs="Times New Roman"/>
          <w:sz w:val="24"/>
          <w:szCs w:val="24"/>
          <w:lang w:eastAsia="it-IT"/>
        </w:rPr>
        <w:t>che ci rinnova, che ci fa guardare la realtà con gli occhi della fede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7E752C">
        <w:rPr>
          <w:rFonts w:ascii="Times New Roman" w:hAnsi="Times New Roman" w:cs="Times New Roman"/>
          <w:sz w:val="24"/>
          <w:szCs w:val="24"/>
          <w:lang w:eastAsia="it-IT"/>
        </w:rPr>
        <w:t xml:space="preserve"> della speranza</w:t>
      </w:r>
      <w:r w:rsidR="006827AD">
        <w:rPr>
          <w:rFonts w:ascii="Times New Roman" w:hAnsi="Times New Roman" w:cs="Times New Roman"/>
          <w:sz w:val="24"/>
          <w:szCs w:val="24"/>
          <w:lang w:eastAsia="it-IT"/>
        </w:rPr>
        <w:t xml:space="preserve"> e della carità</w:t>
      </w:r>
      <w:r w:rsidR="007E752C">
        <w:rPr>
          <w:rFonts w:ascii="Times New Roman" w:hAnsi="Times New Roman" w:cs="Times New Roman"/>
          <w:sz w:val="24"/>
          <w:szCs w:val="24"/>
          <w:lang w:eastAsia="it-IT"/>
        </w:rPr>
        <w:t xml:space="preserve">, che ci guarisce e ci </w:t>
      </w:r>
      <w:r w:rsidR="00A62D47">
        <w:rPr>
          <w:rFonts w:ascii="Times New Roman" w:hAnsi="Times New Roman" w:cs="Times New Roman"/>
          <w:sz w:val="24"/>
          <w:szCs w:val="24"/>
          <w:lang w:eastAsia="it-IT"/>
        </w:rPr>
        <w:t>umanizza</w:t>
      </w:r>
      <w:r w:rsidR="007E752C">
        <w:rPr>
          <w:rFonts w:ascii="Times New Roman" w:hAnsi="Times New Roman" w:cs="Times New Roman"/>
          <w:sz w:val="24"/>
          <w:szCs w:val="24"/>
          <w:lang w:eastAsia="it-IT"/>
        </w:rPr>
        <w:t>, che ci fa diventare</w:t>
      </w:r>
      <w:r w:rsidR="00A62D47">
        <w:rPr>
          <w:rFonts w:ascii="Times New Roman" w:hAnsi="Times New Roman" w:cs="Times New Roman"/>
          <w:sz w:val="24"/>
          <w:szCs w:val="24"/>
          <w:lang w:eastAsia="it-IT"/>
        </w:rPr>
        <w:t xml:space="preserve"> missione, 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>“</w:t>
      </w:r>
      <w:r w:rsidR="00A62D47">
        <w:rPr>
          <w:rFonts w:ascii="Times New Roman" w:hAnsi="Times New Roman" w:cs="Times New Roman"/>
          <w:sz w:val="24"/>
          <w:szCs w:val="24"/>
          <w:lang w:eastAsia="it-IT"/>
        </w:rPr>
        <w:t>cenacolo di apostoli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>”</w:t>
      </w:r>
      <w:r w:rsidR="00A62D47">
        <w:rPr>
          <w:rFonts w:ascii="Times New Roman" w:hAnsi="Times New Roman" w:cs="Times New Roman"/>
          <w:sz w:val="24"/>
          <w:szCs w:val="24"/>
          <w:lang w:eastAsia="it-IT"/>
        </w:rPr>
        <w:t>, dono per gli altri.</w:t>
      </w:r>
      <w:r w:rsidR="00A215C1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87441">
        <w:rPr>
          <w:rFonts w:ascii="Times New Roman" w:hAnsi="Times New Roman" w:cs="Times New Roman"/>
          <w:i/>
          <w:sz w:val="24"/>
          <w:szCs w:val="24"/>
          <w:lang w:eastAsia="it-IT"/>
        </w:rPr>
        <w:t>“</w:t>
      </w:r>
      <w:r w:rsidR="00A215C1" w:rsidRPr="00A215C1">
        <w:rPr>
          <w:rFonts w:ascii="Times New Roman" w:hAnsi="Times New Roman" w:cs="Times New Roman"/>
          <w:i/>
          <w:sz w:val="24"/>
          <w:szCs w:val="24"/>
          <w:lang w:eastAsia="it-IT"/>
        </w:rPr>
        <w:t>Io prendo a far causa comune con ognuno di voi, e il più felice dei miei giorni sarà quello in cui potrò dar</w:t>
      </w:r>
      <w:r w:rsidR="00854F1A">
        <w:rPr>
          <w:rFonts w:ascii="Times New Roman" w:hAnsi="Times New Roman" w:cs="Times New Roman"/>
          <w:i/>
          <w:sz w:val="24"/>
          <w:szCs w:val="24"/>
          <w:lang w:eastAsia="it-IT"/>
        </w:rPr>
        <w:t>e</w:t>
      </w:r>
      <w:r w:rsidR="00A215C1" w:rsidRPr="00A215C1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la vita per voi</w:t>
      </w:r>
      <w:r w:rsidR="00987441">
        <w:rPr>
          <w:rFonts w:ascii="Times New Roman" w:hAnsi="Times New Roman" w:cs="Times New Roman"/>
          <w:i/>
          <w:sz w:val="24"/>
          <w:szCs w:val="24"/>
          <w:lang w:eastAsia="it-IT"/>
        </w:rPr>
        <w:t>”</w:t>
      </w:r>
      <w:r w:rsidR="00A215C1" w:rsidRPr="00A215C1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A215C1" w:rsidRPr="00A215C1">
        <w:rPr>
          <w:rFonts w:ascii="Times New Roman" w:hAnsi="Times New Roman" w:cs="Times New Roman"/>
          <w:sz w:val="24"/>
          <w:szCs w:val="24"/>
          <w:lang w:eastAsia="it-IT"/>
        </w:rPr>
        <w:t>(S 3159).</w:t>
      </w:r>
    </w:p>
    <w:p w:rsidR="00A62D47" w:rsidRDefault="00A62D47" w:rsidP="00434728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A62D47" w:rsidRDefault="00A62D47" w:rsidP="00434728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Che 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>s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an Daniele Comboni interceda 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 xml:space="preserve">presso il </w:t>
      </w:r>
      <w:r>
        <w:rPr>
          <w:rFonts w:ascii="Times New Roman" w:hAnsi="Times New Roman" w:cs="Times New Roman"/>
          <w:sz w:val="24"/>
          <w:szCs w:val="24"/>
          <w:lang w:eastAsia="it-IT"/>
        </w:rPr>
        <w:t>Padre per ognuno di noi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hAnsi="Times New Roman" w:cs="Times New Roman"/>
          <w:sz w:val="24"/>
          <w:szCs w:val="24"/>
          <w:lang w:eastAsia="it-IT"/>
        </w:rPr>
        <w:t>tutta la Famiglia Comboniana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B21ACB">
        <w:rPr>
          <w:rFonts w:ascii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hAnsi="Times New Roman" w:cs="Times New Roman"/>
          <w:sz w:val="24"/>
          <w:szCs w:val="24"/>
          <w:lang w:eastAsia="it-IT"/>
        </w:rPr>
        <w:t>le missioni che in questo momento si trovano in situazion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>i difficili</w:t>
      </w:r>
      <w:r>
        <w:rPr>
          <w:rFonts w:ascii="Times New Roman" w:hAnsi="Times New Roman" w:cs="Times New Roman"/>
          <w:sz w:val="24"/>
          <w:szCs w:val="24"/>
          <w:lang w:eastAsia="it-IT"/>
        </w:rPr>
        <w:t>: Eritrea, S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>ud Sudan</w:t>
      </w:r>
      <w:r>
        <w:rPr>
          <w:rFonts w:ascii="Times New Roman" w:hAnsi="Times New Roman" w:cs="Times New Roman"/>
          <w:sz w:val="24"/>
          <w:szCs w:val="24"/>
          <w:lang w:eastAsia="it-IT"/>
        </w:rPr>
        <w:t>, R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>epubblica Democratica del Congo</w:t>
      </w:r>
      <w:r>
        <w:rPr>
          <w:rFonts w:ascii="Times New Roman" w:hAnsi="Times New Roman" w:cs="Times New Roman"/>
          <w:sz w:val="24"/>
          <w:szCs w:val="24"/>
          <w:lang w:eastAsia="it-IT"/>
        </w:rPr>
        <w:t>, R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 xml:space="preserve">epubblica </w:t>
      </w:r>
      <w:r>
        <w:rPr>
          <w:rFonts w:ascii="Times New Roman" w:hAnsi="Times New Roman" w:cs="Times New Roman"/>
          <w:sz w:val="24"/>
          <w:szCs w:val="24"/>
          <w:lang w:eastAsia="it-IT"/>
        </w:rPr>
        <w:t>C</w:t>
      </w:r>
      <w:r w:rsidR="00987441">
        <w:rPr>
          <w:rFonts w:ascii="Times New Roman" w:hAnsi="Times New Roman" w:cs="Times New Roman"/>
          <w:sz w:val="24"/>
          <w:szCs w:val="24"/>
          <w:lang w:eastAsia="it-IT"/>
        </w:rPr>
        <w:t>entroafricana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0969C5" w:rsidRDefault="000969C5" w:rsidP="00D573E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E752C" w:rsidRDefault="00A62D47" w:rsidP="00D573E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Buona Festa a tutti.</w:t>
      </w:r>
    </w:p>
    <w:p w:rsidR="004F0F9D" w:rsidRDefault="004F0F9D" w:rsidP="00D573E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9A095A" w:rsidRDefault="009A095A" w:rsidP="009A095A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:rsidR="009A095A" w:rsidRPr="00854F1A" w:rsidRDefault="009A095A" w:rsidP="009A095A">
      <w:pPr>
        <w:pStyle w:val="Nessunaspaziatur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4F1A">
        <w:rPr>
          <w:rFonts w:ascii="Times New Roman" w:hAnsi="Times New Roman" w:cs="Times New Roman"/>
          <w:i/>
          <w:sz w:val="24"/>
          <w:szCs w:val="24"/>
        </w:rPr>
        <w:t>P. Tesfaye Tadesse Gebresilasie</w:t>
      </w:r>
    </w:p>
    <w:p w:rsidR="009A095A" w:rsidRPr="00854F1A" w:rsidRDefault="009A095A" w:rsidP="009A095A">
      <w:pPr>
        <w:pStyle w:val="Nessunaspaziatura"/>
        <w:jc w:val="right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854F1A">
        <w:rPr>
          <w:rFonts w:ascii="Times New Roman" w:hAnsi="Times New Roman" w:cs="Times New Roman"/>
          <w:i/>
          <w:sz w:val="24"/>
          <w:szCs w:val="24"/>
          <w:lang w:val="pt-BR"/>
        </w:rPr>
        <w:t>P. Jeremias dos Santos Martins</w:t>
      </w:r>
    </w:p>
    <w:p w:rsidR="009A095A" w:rsidRPr="00854F1A" w:rsidRDefault="00987441" w:rsidP="009A095A">
      <w:pPr>
        <w:pStyle w:val="Nessunaspaziatura"/>
        <w:jc w:val="right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854F1A">
        <w:rPr>
          <w:rFonts w:ascii="Times New Roman" w:hAnsi="Times New Roman" w:cs="Times New Roman"/>
          <w:i/>
          <w:sz w:val="24"/>
          <w:szCs w:val="24"/>
          <w:lang w:val="pt-BR"/>
        </w:rPr>
        <w:t>P</w:t>
      </w:r>
      <w:r w:rsidR="009A095A" w:rsidRPr="00854F1A">
        <w:rPr>
          <w:rFonts w:ascii="Times New Roman" w:hAnsi="Times New Roman" w:cs="Times New Roman"/>
          <w:i/>
          <w:sz w:val="24"/>
          <w:szCs w:val="24"/>
          <w:lang w:val="pt-BR"/>
        </w:rPr>
        <w:t>. Pietro Ciuciulla</w:t>
      </w:r>
    </w:p>
    <w:p w:rsidR="009A095A" w:rsidRPr="00854F1A" w:rsidRDefault="009A095A" w:rsidP="009A095A">
      <w:pPr>
        <w:pStyle w:val="Nessunaspaziatur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4F1A">
        <w:rPr>
          <w:rFonts w:ascii="Times New Roman" w:hAnsi="Times New Roman" w:cs="Times New Roman"/>
          <w:i/>
          <w:sz w:val="24"/>
          <w:szCs w:val="24"/>
        </w:rPr>
        <w:t>P. Alcides Costa</w:t>
      </w:r>
    </w:p>
    <w:p w:rsidR="009A095A" w:rsidRPr="00854F1A" w:rsidRDefault="00987441" w:rsidP="009A095A">
      <w:pPr>
        <w:pStyle w:val="Nessunaspaziatur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4F1A">
        <w:rPr>
          <w:rFonts w:ascii="Times New Roman" w:hAnsi="Times New Roman" w:cs="Times New Roman"/>
          <w:i/>
          <w:sz w:val="24"/>
          <w:szCs w:val="24"/>
        </w:rPr>
        <w:t>Fr</w:t>
      </w:r>
      <w:r w:rsidR="009A095A" w:rsidRPr="00854F1A">
        <w:rPr>
          <w:rFonts w:ascii="Times New Roman" w:hAnsi="Times New Roman" w:cs="Times New Roman"/>
          <w:i/>
          <w:sz w:val="24"/>
          <w:szCs w:val="24"/>
        </w:rPr>
        <w:t>. Alberto Lamana</w:t>
      </w:r>
    </w:p>
    <w:sectPr w:rsidR="009A095A" w:rsidRPr="00854F1A" w:rsidSect="007C140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08"/>
    <w:rsid w:val="000969C5"/>
    <w:rsid w:val="000A2CC7"/>
    <w:rsid w:val="001172CE"/>
    <w:rsid w:val="00135382"/>
    <w:rsid w:val="002B75A0"/>
    <w:rsid w:val="002C5A62"/>
    <w:rsid w:val="002D635B"/>
    <w:rsid w:val="00320464"/>
    <w:rsid w:val="0035702B"/>
    <w:rsid w:val="00434728"/>
    <w:rsid w:val="004404BD"/>
    <w:rsid w:val="004752E6"/>
    <w:rsid w:val="004F0F9D"/>
    <w:rsid w:val="0050022E"/>
    <w:rsid w:val="00521457"/>
    <w:rsid w:val="00551687"/>
    <w:rsid w:val="0058302B"/>
    <w:rsid w:val="005F7765"/>
    <w:rsid w:val="006827AD"/>
    <w:rsid w:val="007466B9"/>
    <w:rsid w:val="007470A9"/>
    <w:rsid w:val="007A3EA6"/>
    <w:rsid w:val="007C140A"/>
    <w:rsid w:val="007E752C"/>
    <w:rsid w:val="00854F1A"/>
    <w:rsid w:val="00987441"/>
    <w:rsid w:val="009A095A"/>
    <w:rsid w:val="00A215C1"/>
    <w:rsid w:val="00A62D47"/>
    <w:rsid w:val="00AB04F4"/>
    <w:rsid w:val="00B21ACB"/>
    <w:rsid w:val="00B60684"/>
    <w:rsid w:val="00BC3F18"/>
    <w:rsid w:val="00D44AAA"/>
    <w:rsid w:val="00D573EB"/>
    <w:rsid w:val="00D63A8F"/>
    <w:rsid w:val="00E36225"/>
    <w:rsid w:val="00E44E9E"/>
    <w:rsid w:val="00F74D08"/>
    <w:rsid w:val="00F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96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96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3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1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5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MCCJ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 Costa</dc:creator>
  <cp:lastModifiedBy>Segreteria</cp:lastModifiedBy>
  <cp:revision>3</cp:revision>
  <cp:lastPrinted>2018-10-02T10:15:00Z</cp:lastPrinted>
  <dcterms:created xsi:type="dcterms:W3CDTF">2018-10-03T06:21:00Z</dcterms:created>
  <dcterms:modified xsi:type="dcterms:W3CDTF">2018-10-07T14:24:00Z</dcterms:modified>
</cp:coreProperties>
</file>